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E2" w:rsidRPr="00F22602" w:rsidRDefault="004213E2" w:rsidP="004213E2">
      <w:pPr>
        <w:spacing w:line="500" w:lineRule="exact"/>
        <w:rPr>
          <w:rFonts w:eastAsia="仿宋_GB2312"/>
          <w:szCs w:val="30"/>
        </w:rPr>
      </w:pPr>
      <w:r w:rsidRPr="00F22602">
        <w:rPr>
          <w:rFonts w:eastAsia="仿宋_GB2312"/>
          <w:szCs w:val="30"/>
        </w:rPr>
        <w:t>附件</w:t>
      </w:r>
      <w:r>
        <w:rPr>
          <w:rFonts w:eastAsia="仿宋_GB2312" w:hint="eastAsia"/>
          <w:szCs w:val="30"/>
        </w:rPr>
        <w:t>2</w:t>
      </w:r>
    </w:p>
    <w:p w:rsidR="004213E2" w:rsidRDefault="004213E2" w:rsidP="004213E2">
      <w:pPr>
        <w:spacing w:line="440" w:lineRule="exact"/>
        <w:jc w:val="center"/>
        <w:rPr>
          <w:rFonts w:eastAsia="仿宋_GB2312" w:hint="eastAsia"/>
          <w:b/>
          <w:sz w:val="32"/>
          <w:szCs w:val="32"/>
        </w:rPr>
      </w:pPr>
      <w:r w:rsidRPr="00F22602">
        <w:rPr>
          <w:rFonts w:eastAsia="仿宋_GB2312"/>
          <w:b/>
          <w:sz w:val="32"/>
          <w:szCs w:val="32"/>
        </w:rPr>
        <w:t>201</w:t>
      </w:r>
      <w:r>
        <w:rPr>
          <w:rFonts w:eastAsia="仿宋_GB2312" w:hint="eastAsia"/>
          <w:b/>
          <w:sz w:val="32"/>
          <w:szCs w:val="32"/>
        </w:rPr>
        <w:t>6</w:t>
      </w:r>
      <w:r w:rsidRPr="00F22602">
        <w:rPr>
          <w:rFonts w:eastAsia="仿宋_GB2312"/>
          <w:b/>
          <w:sz w:val="32"/>
          <w:szCs w:val="32"/>
        </w:rPr>
        <w:t>/1</w:t>
      </w:r>
      <w:r>
        <w:rPr>
          <w:rFonts w:eastAsia="仿宋_GB2312" w:hint="eastAsia"/>
          <w:b/>
          <w:sz w:val="32"/>
          <w:szCs w:val="32"/>
        </w:rPr>
        <w:t>7</w:t>
      </w:r>
      <w:r w:rsidRPr="00F22602">
        <w:rPr>
          <w:rFonts w:eastAsia="仿宋_GB2312"/>
          <w:b/>
          <w:sz w:val="32"/>
          <w:szCs w:val="32"/>
        </w:rPr>
        <w:t>学年度中欧学分生专项奖学金申报表</w:t>
      </w:r>
    </w:p>
    <w:p w:rsidR="004213E2" w:rsidRPr="00F22602" w:rsidRDefault="004213E2" w:rsidP="004213E2">
      <w:pPr>
        <w:spacing w:line="440" w:lineRule="exact"/>
        <w:jc w:val="center"/>
        <w:rPr>
          <w:rFonts w:eastAsia="仿宋_GB2312"/>
          <w:b/>
          <w:sz w:val="32"/>
          <w:szCs w:val="32"/>
        </w:rPr>
      </w:pPr>
    </w:p>
    <w:tbl>
      <w:tblPr>
        <w:tblW w:w="1545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2042"/>
        <w:gridCol w:w="1360"/>
        <w:gridCol w:w="1417"/>
        <w:gridCol w:w="1985"/>
        <w:gridCol w:w="1984"/>
      </w:tblGrid>
      <w:tr w:rsidR="004213E2" w:rsidRPr="00F22602" w:rsidTr="00F64C5D">
        <w:tc>
          <w:tcPr>
            <w:tcW w:w="2694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>
              <w:rPr>
                <w:rFonts w:eastAsia="仿宋_GB2312" w:hint="eastAsia"/>
                <w:szCs w:val="30"/>
              </w:rPr>
              <w:t>欧方</w:t>
            </w:r>
            <w:r w:rsidRPr="00F22602">
              <w:rPr>
                <w:rFonts w:eastAsia="仿宋_GB2312"/>
                <w:szCs w:val="30"/>
              </w:rPr>
              <w:t>合作院校名称</w:t>
            </w:r>
          </w:p>
        </w:tc>
        <w:tc>
          <w:tcPr>
            <w:tcW w:w="1984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 w:rsidRPr="00F22602">
              <w:rPr>
                <w:rFonts w:eastAsia="仿宋_GB2312"/>
                <w:szCs w:val="30"/>
              </w:rPr>
              <w:t>交流项目名称</w:t>
            </w:r>
          </w:p>
        </w:tc>
        <w:tc>
          <w:tcPr>
            <w:tcW w:w="1985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 w:rsidRPr="00F22602">
              <w:rPr>
                <w:rFonts w:eastAsia="仿宋_GB2312"/>
                <w:szCs w:val="30"/>
              </w:rPr>
              <w:t>交流协议名称</w:t>
            </w:r>
          </w:p>
        </w:tc>
        <w:tc>
          <w:tcPr>
            <w:tcW w:w="2042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 w:rsidRPr="00F22602">
              <w:rPr>
                <w:rFonts w:eastAsia="仿宋_GB2312"/>
                <w:szCs w:val="30"/>
              </w:rPr>
              <w:t>协议有效期限</w:t>
            </w:r>
          </w:p>
        </w:tc>
        <w:tc>
          <w:tcPr>
            <w:tcW w:w="1360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 w:rsidRPr="00F22602">
              <w:rPr>
                <w:rFonts w:eastAsia="仿宋_GB2312"/>
                <w:szCs w:val="30"/>
              </w:rPr>
              <w:t>交流规模</w:t>
            </w:r>
          </w:p>
        </w:tc>
        <w:tc>
          <w:tcPr>
            <w:tcW w:w="1417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 w:rsidRPr="00F22602">
              <w:rPr>
                <w:rFonts w:eastAsia="仿宋_GB2312"/>
                <w:szCs w:val="30"/>
              </w:rPr>
              <w:t>学生层次</w:t>
            </w:r>
          </w:p>
        </w:tc>
        <w:tc>
          <w:tcPr>
            <w:tcW w:w="1985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 w:rsidRPr="00F22602">
              <w:rPr>
                <w:rFonts w:eastAsia="仿宋_GB2312"/>
                <w:szCs w:val="30"/>
              </w:rPr>
              <w:t>来华学习时长</w:t>
            </w:r>
          </w:p>
        </w:tc>
        <w:tc>
          <w:tcPr>
            <w:tcW w:w="1984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  <w:r w:rsidRPr="00F22602">
              <w:rPr>
                <w:rFonts w:eastAsia="仿宋_GB2312"/>
                <w:szCs w:val="30"/>
              </w:rPr>
              <w:t>来华学习专业</w:t>
            </w:r>
          </w:p>
        </w:tc>
      </w:tr>
      <w:tr w:rsidR="004213E2" w:rsidRPr="00F22602" w:rsidTr="00F64C5D">
        <w:tc>
          <w:tcPr>
            <w:tcW w:w="2694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  <w:tc>
          <w:tcPr>
            <w:tcW w:w="1984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  <w:tc>
          <w:tcPr>
            <w:tcW w:w="1985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  <w:tc>
          <w:tcPr>
            <w:tcW w:w="2042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  <w:tc>
          <w:tcPr>
            <w:tcW w:w="1360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  <w:tc>
          <w:tcPr>
            <w:tcW w:w="1417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  <w:tc>
          <w:tcPr>
            <w:tcW w:w="1985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  <w:tc>
          <w:tcPr>
            <w:tcW w:w="1984" w:type="dxa"/>
          </w:tcPr>
          <w:p w:rsidR="004213E2" w:rsidRPr="00F22602" w:rsidRDefault="004213E2" w:rsidP="00F64C5D">
            <w:pPr>
              <w:spacing w:line="500" w:lineRule="exact"/>
              <w:jc w:val="center"/>
              <w:rPr>
                <w:rFonts w:eastAsia="仿宋_GB2312"/>
                <w:szCs w:val="30"/>
              </w:rPr>
            </w:pPr>
          </w:p>
        </w:tc>
      </w:tr>
    </w:tbl>
    <w:p w:rsidR="004213E2" w:rsidRPr="00F22602" w:rsidRDefault="004213E2" w:rsidP="004213E2">
      <w:pPr>
        <w:spacing w:line="380" w:lineRule="exact"/>
        <w:rPr>
          <w:rFonts w:eastAsia="仿宋_GB2312"/>
          <w:sz w:val="24"/>
          <w:szCs w:val="24"/>
        </w:rPr>
      </w:pPr>
      <w:r w:rsidRPr="00F22602">
        <w:rPr>
          <w:rFonts w:eastAsia="仿宋_GB2312"/>
          <w:sz w:val="24"/>
          <w:szCs w:val="24"/>
        </w:rPr>
        <w:t>填表说明：</w:t>
      </w:r>
    </w:p>
    <w:p w:rsidR="004213E2" w:rsidRDefault="004213E2" w:rsidP="004213E2">
      <w:pPr>
        <w:spacing w:line="380" w:lineRule="exact"/>
        <w:rPr>
          <w:rFonts w:eastAsia="仿宋_GB2312" w:hint="eastAsia"/>
          <w:sz w:val="24"/>
          <w:szCs w:val="24"/>
        </w:rPr>
      </w:pPr>
      <w:r w:rsidRPr="00F22602">
        <w:rPr>
          <w:rFonts w:eastAsia="仿宋_GB2312"/>
          <w:sz w:val="24"/>
          <w:szCs w:val="24"/>
        </w:rPr>
        <w:t>1</w:t>
      </w:r>
      <w:r w:rsidRPr="00F22602">
        <w:rPr>
          <w:rFonts w:eastAsia="仿宋_GB2312"/>
          <w:sz w:val="24"/>
          <w:szCs w:val="24"/>
        </w:rPr>
        <w:t>、</w:t>
      </w:r>
      <w:r w:rsidRPr="00F22602">
        <w:rPr>
          <w:rFonts w:eastAsia="仿宋_GB2312"/>
          <w:sz w:val="24"/>
          <w:szCs w:val="24"/>
        </w:rPr>
        <w:t>“</w:t>
      </w:r>
      <w:r w:rsidRPr="00F22602">
        <w:rPr>
          <w:rFonts w:eastAsia="仿宋_GB2312"/>
          <w:sz w:val="24"/>
          <w:szCs w:val="24"/>
        </w:rPr>
        <w:t>交流协议名称</w:t>
      </w:r>
      <w:r w:rsidRPr="00F22602">
        <w:rPr>
          <w:rFonts w:eastAsia="仿宋_GB2312"/>
          <w:sz w:val="24"/>
          <w:szCs w:val="24"/>
        </w:rPr>
        <w:t>”</w:t>
      </w:r>
      <w:r w:rsidRPr="00F22602">
        <w:rPr>
          <w:rFonts w:eastAsia="仿宋_GB2312"/>
          <w:sz w:val="24"/>
          <w:szCs w:val="24"/>
        </w:rPr>
        <w:t>项请填写双方正式签署的交流协议全称</w:t>
      </w:r>
      <w:r>
        <w:rPr>
          <w:rFonts w:eastAsia="仿宋_GB2312" w:hint="eastAsia"/>
          <w:sz w:val="24"/>
          <w:szCs w:val="24"/>
        </w:rPr>
        <w:t>；</w:t>
      </w:r>
    </w:p>
    <w:p w:rsidR="004213E2" w:rsidRPr="00F22602" w:rsidRDefault="004213E2" w:rsidP="004213E2">
      <w:pPr>
        <w:spacing w:line="38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、</w:t>
      </w:r>
      <w:r w:rsidRPr="00F22602">
        <w:rPr>
          <w:rFonts w:eastAsia="仿宋_GB2312"/>
          <w:sz w:val="24"/>
          <w:szCs w:val="24"/>
        </w:rPr>
        <w:t>“</w:t>
      </w:r>
      <w:r w:rsidRPr="00F22602">
        <w:rPr>
          <w:rFonts w:eastAsia="仿宋_GB2312"/>
          <w:sz w:val="24"/>
          <w:szCs w:val="24"/>
        </w:rPr>
        <w:t>交流规模</w:t>
      </w:r>
      <w:r w:rsidRPr="00F22602">
        <w:rPr>
          <w:rFonts w:eastAsia="仿宋_GB2312"/>
          <w:sz w:val="24"/>
          <w:szCs w:val="24"/>
        </w:rPr>
        <w:t>”</w:t>
      </w:r>
      <w:r w:rsidRPr="00F22602">
        <w:rPr>
          <w:rFonts w:eastAsia="仿宋_GB2312"/>
          <w:sz w:val="24"/>
          <w:szCs w:val="24"/>
        </w:rPr>
        <w:t>项请填写协议执行期内每期项目欧</w:t>
      </w:r>
      <w:r>
        <w:rPr>
          <w:rFonts w:eastAsia="仿宋_GB2312" w:hint="eastAsia"/>
          <w:sz w:val="24"/>
          <w:szCs w:val="24"/>
        </w:rPr>
        <w:t>洲</w:t>
      </w:r>
      <w:r w:rsidRPr="00F22602">
        <w:rPr>
          <w:rFonts w:eastAsia="仿宋_GB2312"/>
          <w:sz w:val="24"/>
          <w:szCs w:val="24"/>
        </w:rPr>
        <w:t>学生来华人数</w:t>
      </w:r>
      <w:r>
        <w:rPr>
          <w:rFonts w:eastAsia="仿宋_GB2312" w:hint="eastAsia"/>
          <w:sz w:val="24"/>
          <w:szCs w:val="24"/>
        </w:rPr>
        <w:t>。</w:t>
      </w:r>
      <w:bookmarkStart w:id="0" w:name="_GoBack"/>
      <w:bookmarkEnd w:id="0"/>
    </w:p>
    <w:p w:rsidR="004213E2" w:rsidRPr="00F22602" w:rsidRDefault="004213E2" w:rsidP="004213E2">
      <w:pPr>
        <w:spacing w:line="380" w:lineRule="exact"/>
        <w:rPr>
          <w:rFonts w:eastAsia="仿宋_GB2312"/>
          <w:sz w:val="24"/>
          <w:szCs w:val="24"/>
        </w:rPr>
      </w:pPr>
    </w:p>
    <w:p w:rsidR="004213E2" w:rsidRPr="00F22602" w:rsidRDefault="004213E2" w:rsidP="004213E2">
      <w:pPr>
        <w:spacing w:line="500" w:lineRule="exact"/>
        <w:rPr>
          <w:rFonts w:eastAsia="仿宋_GB2312"/>
          <w:szCs w:val="30"/>
        </w:rPr>
      </w:pPr>
      <w:r>
        <w:rPr>
          <w:rFonts w:eastAsia="仿宋_GB2312" w:hint="eastAsia"/>
          <w:szCs w:val="30"/>
        </w:rPr>
        <w:t>研究所</w:t>
      </w:r>
      <w:r>
        <w:rPr>
          <w:rFonts w:eastAsia="仿宋_GB2312" w:hint="eastAsia"/>
          <w:szCs w:val="30"/>
        </w:rPr>
        <w:t>/</w:t>
      </w:r>
      <w:r>
        <w:rPr>
          <w:rFonts w:eastAsia="仿宋_GB2312" w:hint="eastAsia"/>
          <w:szCs w:val="30"/>
        </w:rPr>
        <w:t>院系</w:t>
      </w:r>
      <w:r w:rsidRPr="00F22602">
        <w:rPr>
          <w:rFonts w:eastAsia="仿宋_GB2312"/>
          <w:szCs w:val="30"/>
        </w:rPr>
        <w:t>联系人：</w:t>
      </w:r>
      <w:r w:rsidRPr="00F22602">
        <w:rPr>
          <w:rFonts w:eastAsia="仿宋_GB2312"/>
          <w:szCs w:val="30"/>
          <w:u w:val="single"/>
        </w:rPr>
        <w:t xml:space="preserve">  </w:t>
      </w:r>
      <w:r>
        <w:rPr>
          <w:rFonts w:eastAsia="仿宋_GB2312" w:hint="eastAsia"/>
          <w:szCs w:val="30"/>
          <w:u w:val="single"/>
        </w:rPr>
        <w:t>付建</w:t>
      </w:r>
      <w:proofErr w:type="gramStart"/>
      <w:r>
        <w:rPr>
          <w:rFonts w:eastAsia="仿宋_GB2312" w:hint="eastAsia"/>
          <w:szCs w:val="30"/>
          <w:u w:val="single"/>
        </w:rPr>
        <w:t>建</w:t>
      </w:r>
      <w:proofErr w:type="gramEnd"/>
      <w:r w:rsidRPr="00F22602">
        <w:rPr>
          <w:rFonts w:eastAsia="仿宋_GB2312"/>
          <w:szCs w:val="30"/>
          <w:u w:val="single"/>
        </w:rPr>
        <w:t xml:space="preserve">   </w:t>
      </w:r>
      <w:r w:rsidRPr="00F22602">
        <w:rPr>
          <w:rFonts w:eastAsia="仿宋_GB2312"/>
          <w:szCs w:val="30"/>
        </w:rPr>
        <w:t xml:space="preserve"> </w:t>
      </w:r>
    </w:p>
    <w:p w:rsidR="004213E2" w:rsidRPr="00F22602" w:rsidRDefault="004213E2" w:rsidP="004213E2">
      <w:pPr>
        <w:spacing w:line="500" w:lineRule="exact"/>
        <w:rPr>
          <w:rFonts w:eastAsia="仿宋_GB2312"/>
          <w:szCs w:val="30"/>
        </w:rPr>
      </w:pPr>
      <w:r w:rsidRPr="00F22602">
        <w:rPr>
          <w:rFonts w:eastAsia="仿宋_GB2312"/>
          <w:szCs w:val="30"/>
        </w:rPr>
        <w:t>联系方式：电话：</w:t>
      </w:r>
      <w:r w:rsidRPr="00F22602">
        <w:rPr>
          <w:rFonts w:eastAsia="仿宋_GB2312"/>
          <w:szCs w:val="30"/>
          <w:u w:val="single"/>
        </w:rPr>
        <w:t xml:space="preserve"> </w:t>
      </w:r>
      <w:r>
        <w:rPr>
          <w:rFonts w:eastAsia="仿宋_GB2312" w:hint="eastAsia"/>
          <w:szCs w:val="30"/>
          <w:u w:val="single"/>
        </w:rPr>
        <w:t>010-82995438</w:t>
      </w:r>
      <w:r w:rsidRPr="00F22602">
        <w:rPr>
          <w:rFonts w:eastAsia="仿宋_GB2312"/>
          <w:szCs w:val="30"/>
          <w:u w:val="single"/>
        </w:rPr>
        <w:t xml:space="preserve"> </w:t>
      </w:r>
    </w:p>
    <w:p w:rsidR="004213E2" w:rsidRPr="00F22602" w:rsidRDefault="004213E2" w:rsidP="004213E2">
      <w:pPr>
        <w:spacing w:line="500" w:lineRule="exact"/>
        <w:rPr>
          <w:rFonts w:eastAsia="仿宋_GB2312"/>
          <w:szCs w:val="30"/>
        </w:rPr>
      </w:pPr>
      <w:r w:rsidRPr="00F22602">
        <w:rPr>
          <w:rFonts w:eastAsia="仿宋_GB2312"/>
          <w:szCs w:val="30"/>
        </w:rPr>
        <w:t xml:space="preserve">          </w:t>
      </w:r>
      <w:r w:rsidRPr="00F22602">
        <w:rPr>
          <w:rFonts w:eastAsia="仿宋_GB2312"/>
          <w:szCs w:val="30"/>
        </w:rPr>
        <w:t>传真：</w:t>
      </w:r>
      <w:r w:rsidRPr="00F22602">
        <w:rPr>
          <w:rFonts w:eastAsia="仿宋_GB2312"/>
          <w:szCs w:val="30"/>
          <w:u w:val="single"/>
        </w:rPr>
        <w:t xml:space="preserve">            </w:t>
      </w:r>
    </w:p>
    <w:p w:rsidR="004213E2" w:rsidRPr="00F22602" w:rsidRDefault="004213E2" w:rsidP="004213E2">
      <w:pPr>
        <w:spacing w:line="500" w:lineRule="exact"/>
        <w:rPr>
          <w:rFonts w:eastAsia="仿宋_GB2312"/>
          <w:szCs w:val="30"/>
        </w:rPr>
      </w:pPr>
      <w:r w:rsidRPr="00F22602">
        <w:rPr>
          <w:rFonts w:eastAsia="仿宋_GB2312"/>
          <w:szCs w:val="30"/>
        </w:rPr>
        <w:t xml:space="preserve">          </w:t>
      </w:r>
      <w:r w:rsidRPr="00F22602">
        <w:rPr>
          <w:rFonts w:eastAsia="仿宋_GB2312"/>
          <w:szCs w:val="30"/>
        </w:rPr>
        <w:t>邮件：</w:t>
      </w:r>
      <w:r w:rsidRPr="00F22602">
        <w:rPr>
          <w:rFonts w:eastAsia="仿宋_GB2312"/>
          <w:szCs w:val="30"/>
          <w:u w:val="single"/>
        </w:rPr>
        <w:t xml:space="preserve">   </w:t>
      </w:r>
      <w:r>
        <w:rPr>
          <w:rFonts w:eastAsia="仿宋_GB2312" w:hint="eastAsia"/>
          <w:szCs w:val="30"/>
          <w:u w:val="single"/>
        </w:rPr>
        <w:t>fujianjian@mail.iap.ac.cn</w:t>
      </w:r>
      <w:r w:rsidRPr="00F22602">
        <w:rPr>
          <w:rFonts w:eastAsia="仿宋_GB2312"/>
          <w:szCs w:val="30"/>
          <w:u w:val="single"/>
        </w:rPr>
        <w:t xml:space="preserve">  </w:t>
      </w:r>
    </w:p>
    <w:p w:rsidR="004213E2" w:rsidRPr="00F22602" w:rsidRDefault="004213E2" w:rsidP="004213E2">
      <w:pPr>
        <w:spacing w:line="500" w:lineRule="exact"/>
        <w:rPr>
          <w:rFonts w:eastAsia="仿宋_GB2312"/>
          <w:szCs w:val="30"/>
        </w:rPr>
      </w:pPr>
      <w:r w:rsidRPr="00F22602">
        <w:rPr>
          <w:rFonts w:eastAsia="仿宋_GB2312"/>
          <w:szCs w:val="30"/>
        </w:rPr>
        <w:t xml:space="preserve">                                        </w:t>
      </w:r>
      <w:r>
        <w:rPr>
          <w:rFonts w:eastAsia="仿宋_GB2312" w:hint="eastAsia"/>
          <w:szCs w:val="30"/>
        </w:rPr>
        <w:t xml:space="preserve">   </w:t>
      </w:r>
      <w:r>
        <w:rPr>
          <w:rFonts w:eastAsia="仿宋_GB2312" w:hint="eastAsia"/>
          <w:szCs w:val="30"/>
        </w:rPr>
        <w:t>研究所</w:t>
      </w:r>
      <w:r>
        <w:rPr>
          <w:rFonts w:eastAsia="仿宋_GB2312" w:hint="eastAsia"/>
          <w:szCs w:val="30"/>
        </w:rPr>
        <w:t>/</w:t>
      </w:r>
      <w:r>
        <w:rPr>
          <w:rFonts w:eastAsia="仿宋_GB2312" w:hint="eastAsia"/>
          <w:szCs w:val="30"/>
        </w:rPr>
        <w:t>院系</w:t>
      </w:r>
      <w:r w:rsidRPr="00F22602">
        <w:rPr>
          <w:rFonts w:eastAsia="仿宋_GB2312"/>
          <w:szCs w:val="30"/>
        </w:rPr>
        <w:t>（加盖</w:t>
      </w:r>
      <w:r>
        <w:rPr>
          <w:rFonts w:eastAsia="仿宋_GB2312" w:hint="eastAsia"/>
          <w:szCs w:val="30"/>
        </w:rPr>
        <w:t>单位</w:t>
      </w:r>
      <w:r w:rsidRPr="00F22602">
        <w:rPr>
          <w:rFonts w:eastAsia="仿宋_GB2312"/>
          <w:szCs w:val="30"/>
        </w:rPr>
        <w:t>公章）：</w:t>
      </w:r>
      <w:r w:rsidRPr="00F22602">
        <w:rPr>
          <w:rFonts w:eastAsia="仿宋_GB2312"/>
          <w:szCs w:val="30"/>
          <w:u w:val="single"/>
        </w:rPr>
        <w:t xml:space="preserve"> </w:t>
      </w:r>
      <w:r>
        <w:rPr>
          <w:rFonts w:eastAsia="仿宋_GB2312" w:hint="eastAsia"/>
          <w:szCs w:val="30"/>
          <w:u w:val="single"/>
        </w:rPr>
        <w:t xml:space="preserve">        </w:t>
      </w:r>
      <w:r w:rsidRPr="00F22602">
        <w:rPr>
          <w:rFonts w:eastAsia="仿宋_GB2312"/>
          <w:szCs w:val="30"/>
          <w:u w:val="single"/>
        </w:rPr>
        <w:t xml:space="preserve">     </w:t>
      </w:r>
    </w:p>
    <w:p w:rsidR="004213E2" w:rsidRPr="00F22602" w:rsidRDefault="004213E2" w:rsidP="004213E2">
      <w:pPr>
        <w:spacing w:line="500" w:lineRule="exact"/>
        <w:ind w:firstLineChars="900" w:firstLine="2700"/>
        <w:rPr>
          <w:rFonts w:eastAsia="仿宋_GB2312"/>
          <w:szCs w:val="30"/>
        </w:rPr>
      </w:pPr>
      <w:r w:rsidRPr="00F22602">
        <w:rPr>
          <w:rFonts w:eastAsia="仿宋_GB2312"/>
          <w:szCs w:val="30"/>
        </w:rPr>
        <w:t xml:space="preserve">                     </w:t>
      </w:r>
      <w:r>
        <w:rPr>
          <w:rFonts w:eastAsia="仿宋_GB2312" w:hint="eastAsia"/>
          <w:szCs w:val="30"/>
        </w:rPr>
        <w:t xml:space="preserve"> </w:t>
      </w:r>
      <w:r w:rsidRPr="00F22602">
        <w:rPr>
          <w:rFonts w:eastAsia="仿宋_GB2312"/>
          <w:szCs w:val="30"/>
        </w:rPr>
        <w:t xml:space="preserve">       </w:t>
      </w:r>
      <w:r w:rsidRPr="00F22602">
        <w:rPr>
          <w:rFonts w:eastAsia="仿宋_GB2312"/>
          <w:szCs w:val="30"/>
        </w:rPr>
        <w:t>填表日期：</w:t>
      </w:r>
      <w:r w:rsidRPr="00F22602">
        <w:rPr>
          <w:rFonts w:eastAsia="仿宋_GB2312"/>
          <w:szCs w:val="30"/>
          <w:u w:val="single"/>
        </w:rPr>
        <w:t xml:space="preserve">      </w:t>
      </w:r>
      <w:r w:rsidRPr="00F22602">
        <w:rPr>
          <w:rFonts w:eastAsia="仿宋_GB2312"/>
          <w:szCs w:val="30"/>
        </w:rPr>
        <w:t>年</w:t>
      </w:r>
      <w:r w:rsidRPr="00F22602">
        <w:rPr>
          <w:rFonts w:eastAsia="仿宋_GB2312"/>
          <w:szCs w:val="30"/>
          <w:u w:val="single"/>
        </w:rPr>
        <w:t xml:space="preserve">     </w:t>
      </w:r>
      <w:r w:rsidRPr="00F22602">
        <w:rPr>
          <w:rFonts w:eastAsia="仿宋_GB2312"/>
          <w:szCs w:val="30"/>
        </w:rPr>
        <w:t>月</w:t>
      </w:r>
      <w:r w:rsidRPr="00F22602">
        <w:rPr>
          <w:rFonts w:eastAsia="仿宋_GB2312"/>
          <w:szCs w:val="30"/>
          <w:u w:val="single"/>
        </w:rPr>
        <w:t xml:space="preserve">     </w:t>
      </w:r>
      <w:r w:rsidRPr="00F22602">
        <w:rPr>
          <w:rFonts w:eastAsia="仿宋_GB2312"/>
          <w:szCs w:val="30"/>
        </w:rPr>
        <w:t>日</w:t>
      </w:r>
    </w:p>
    <w:p w:rsidR="00CA6D72" w:rsidRDefault="00CA6D72"/>
    <w:sectPr w:rsidR="00CA6D72" w:rsidSect="004213E2">
      <w:footerReference w:type="even" r:id="rId7"/>
      <w:footerReference w:type="default" r:id="rId8"/>
      <w:pgSz w:w="16840" w:h="11907" w:orient="landscape" w:code="9"/>
      <w:pgMar w:top="1797" w:right="1134" w:bottom="1797" w:left="1418" w:header="851" w:footer="992" w:gutter="0"/>
      <w:cols w:space="867"/>
      <w:docGrid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89" w:rsidRDefault="00DA1E89" w:rsidP="004213E2">
      <w:pPr>
        <w:spacing w:line="240" w:lineRule="auto"/>
      </w:pPr>
      <w:r>
        <w:separator/>
      </w:r>
    </w:p>
  </w:endnote>
  <w:endnote w:type="continuationSeparator" w:id="0">
    <w:p w:rsidR="00DA1E89" w:rsidRDefault="00DA1E89" w:rsidP="00421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楷体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4" w:rsidRDefault="00DA1E89" w:rsidP="00F978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6E4" w:rsidRDefault="00DA1E89" w:rsidP="00F978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4" w:rsidRDefault="00DA1E89" w:rsidP="00F978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13E2">
      <w:rPr>
        <w:rStyle w:val="a5"/>
        <w:noProof/>
      </w:rPr>
      <w:t>1</w:t>
    </w:r>
    <w:r>
      <w:rPr>
        <w:rStyle w:val="a5"/>
      </w:rPr>
      <w:fldChar w:fldCharType="end"/>
    </w:r>
  </w:p>
  <w:p w:rsidR="000906E4" w:rsidRDefault="00DA1E89" w:rsidP="00F9786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89" w:rsidRDefault="00DA1E89" w:rsidP="004213E2">
      <w:pPr>
        <w:spacing w:line="240" w:lineRule="auto"/>
      </w:pPr>
      <w:r>
        <w:separator/>
      </w:r>
    </w:p>
  </w:footnote>
  <w:footnote w:type="continuationSeparator" w:id="0">
    <w:p w:rsidR="00DA1E89" w:rsidRDefault="00DA1E89" w:rsidP="004213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84"/>
    <w:rsid w:val="002F153A"/>
    <w:rsid w:val="003C2F84"/>
    <w:rsid w:val="004213E2"/>
    <w:rsid w:val="006F05AE"/>
    <w:rsid w:val="00A0353D"/>
    <w:rsid w:val="00A91477"/>
    <w:rsid w:val="00CA6D72"/>
    <w:rsid w:val="00CE7E05"/>
    <w:rsid w:val="00DA1E89"/>
    <w:rsid w:val="00F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E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长城楷体" w:hAnsi="Times New Roman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3E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3E2"/>
    <w:rPr>
      <w:sz w:val="18"/>
      <w:szCs w:val="18"/>
    </w:rPr>
  </w:style>
  <w:style w:type="paragraph" w:styleId="a4">
    <w:name w:val="footer"/>
    <w:basedOn w:val="a"/>
    <w:link w:val="Char0"/>
    <w:unhideWhenUsed/>
    <w:rsid w:val="004213E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3E2"/>
    <w:rPr>
      <w:sz w:val="18"/>
      <w:szCs w:val="18"/>
    </w:rPr>
  </w:style>
  <w:style w:type="character" w:styleId="a5">
    <w:name w:val="page number"/>
    <w:basedOn w:val="a0"/>
    <w:rsid w:val="00421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E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长城楷体" w:hAnsi="Times New Roman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3E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3E2"/>
    <w:rPr>
      <w:sz w:val="18"/>
      <w:szCs w:val="18"/>
    </w:rPr>
  </w:style>
  <w:style w:type="paragraph" w:styleId="a4">
    <w:name w:val="footer"/>
    <w:basedOn w:val="a"/>
    <w:link w:val="Char0"/>
    <w:unhideWhenUsed/>
    <w:rsid w:val="004213E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3E2"/>
    <w:rPr>
      <w:sz w:val="18"/>
      <w:szCs w:val="18"/>
    </w:rPr>
  </w:style>
  <w:style w:type="character" w:styleId="a5">
    <w:name w:val="page number"/>
    <w:basedOn w:val="a0"/>
    <w:rsid w:val="0042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2</cp:revision>
  <dcterms:created xsi:type="dcterms:W3CDTF">2016-04-12T02:44:00Z</dcterms:created>
  <dcterms:modified xsi:type="dcterms:W3CDTF">2016-04-12T02:45:00Z</dcterms:modified>
</cp:coreProperties>
</file>